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94" w:rsidRPr="006F7C94" w:rsidRDefault="004649CF">
      <w:pPr>
        <w:rPr>
          <w:b/>
        </w:rPr>
      </w:pPr>
      <w:r>
        <w:rPr>
          <w:b/>
        </w:rPr>
        <w:t>Grounds</w:t>
      </w:r>
    </w:p>
    <w:p w:rsidR="00775402" w:rsidRDefault="004649CF" w:rsidP="006F7C94">
      <w:pPr>
        <w:pStyle w:val="ListParagraph"/>
        <w:numPr>
          <w:ilvl w:val="0"/>
          <w:numId w:val="1"/>
        </w:numPr>
        <w:spacing w:line="240" w:lineRule="auto"/>
        <w:rPr>
          <w:rFonts w:eastAsia="Times New Roman"/>
        </w:rPr>
      </w:pPr>
      <w:r>
        <w:rPr>
          <w:rFonts w:eastAsia="Times New Roman"/>
        </w:rPr>
        <w:t>44</w:t>
      </w:r>
      <w:r w:rsidR="00775402">
        <w:rPr>
          <w:rFonts w:eastAsia="Times New Roman"/>
        </w:rPr>
        <w:t>% answering are custodians, 7</w:t>
      </w:r>
      <w:r>
        <w:rPr>
          <w:rFonts w:eastAsia="Times New Roman"/>
        </w:rPr>
        <w:t>52</w:t>
      </w:r>
      <w:r w:rsidR="00775402">
        <w:rPr>
          <w:rFonts w:eastAsia="Times New Roman"/>
        </w:rPr>
        <w:t xml:space="preserve">% IPM coordinators, </w:t>
      </w:r>
      <w:r>
        <w:rPr>
          <w:rFonts w:eastAsia="Times New Roman"/>
        </w:rPr>
        <w:t>64</w:t>
      </w:r>
      <w:r w:rsidR="00775402">
        <w:rPr>
          <w:rFonts w:eastAsia="Times New Roman"/>
        </w:rPr>
        <w:t>% facility managers, 32% maintenance staff.</w:t>
      </w:r>
    </w:p>
    <w:p w:rsidR="00775402" w:rsidRDefault="00775402" w:rsidP="006F7C94">
      <w:pPr>
        <w:pStyle w:val="ListParagraph"/>
        <w:numPr>
          <w:ilvl w:val="0"/>
          <w:numId w:val="1"/>
        </w:numPr>
        <w:spacing w:line="240" w:lineRule="auto"/>
        <w:rPr>
          <w:rFonts w:eastAsia="Times New Roman"/>
        </w:rPr>
      </w:pPr>
      <w:r>
        <w:rPr>
          <w:rFonts w:eastAsia="Times New Roman"/>
        </w:rPr>
        <w:t>8</w:t>
      </w:r>
      <w:r w:rsidR="004649CF">
        <w:rPr>
          <w:rFonts w:eastAsia="Times New Roman"/>
        </w:rPr>
        <w:t>4</w:t>
      </w:r>
      <w:r>
        <w:rPr>
          <w:rFonts w:eastAsia="Times New Roman"/>
        </w:rPr>
        <w:t>% feel confident they know enough about IPM</w:t>
      </w:r>
    </w:p>
    <w:p w:rsidR="00775402" w:rsidRDefault="004649CF" w:rsidP="006F7C94">
      <w:pPr>
        <w:pStyle w:val="ListParagraph"/>
        <w:numPr>
          <w:ilvl w:val="0"/>
          <w:numId w:val="1"/>
        </w:numPr>
        <w:spacing w:line="240" w:lineRule="auto"/>
        <w:rPr>
          <w:rFonts w:eastAsia="Times New Roman"/>
        </w:rPr>
      </w:pPr>
      <w:r>
        <w:rPr>
          <w:rFonts w:eastAsia="Times New Roman"/>
        </w:rPr>
        <w:t>9</w:t>
      </w:r>
      <w:r w:rsidR="00775402">
        <w:rPr>
          <w:rFonts w:eastAsia="Times New Roman"/>
        </w:rPr>
        <w:t>2% would like to know more</w:t>
      </w:r>
    </w:p>
    <w:p w:rsidR="00775402" w:rsidRDefault="004649CF" w:rsidP="006F7C94">
      <w:pPr>
        <w:pStyle w:val="ListParagraph"/>
        <w:numPr>
          <w:ilvl w:val="0"/>
          <w:numId w:val="1"/>
        </w:numPr>
        <w:spacing w:line="240" w:lineRule="auto"/>
        <w:rPr>
          <w:rFonts w:eastAsia="Times New Roman"/>
        </w:rPr>
      </w:pPr>
      <w:r>
        <w:rPr>
          <w:rFonts w:eastAsia="Times New Roman"/>
        </w:rPr>
        <w:t>80</w:t>
      </w:r>
      <w:r w:rsidR="00775402">
        <w:rPr>
          <w:rFonts w:eastAsia="Times New Roman"/>
        </w:rPr>
        <w:t>% think IPM training/certification is necessary, 1</w:t>
      </w:r>
      <w:r>
        <w:rPr>
          <w:rFonts w:eastAsia="Times New Roman"/>
        </w:rPr>
        <w:t>6</w:t>
      </w:r>
      <w:r w:rsidR="00775402">
        <w:rPr>
          <w:rFonts w:eastAsia="Times New Roman"/>
        </w:rPr>
        <w:t>% did not.</w:t>
      </w:r>
    </w:p>
    <w:p w:rsidR="00775402" w:rsidRDefault="00775402" w:rsidP="006F7C94">
      <w:pPr>
        <w:pStyle w:val="ListParagraph"/>
        <w:numPr>
          <w:ilvl w:val="0"/>
          <w:numId w:val="1"/>
        </w:numPr>
        <w:spacing w:line="240" w:lineRule="auto"/>
        <w:rPr>
          <w:rFonts w:eastAsia="Times New Roman"/>
        </w:rPr>
      </w:pPr>
      <w:r>
        <w:rPr>
          <w:rFonts w:eastAsia="Times New Roman"/>
        </w:rPr>
        <w:t xml:space="preserve">Training is necessary because: </w:t>
      </w:r>
    </w:p>
    <w:p w:rsidR="004649CF" w:rsidRDefault="004649CF" w:rsidP="004649CF">
      <w:pPr>
        <w:pStyle w:val="ListParagraph"/>
        <w:numPr>
          <w:ilvl w:val="1"/>
          <w:numId w:val="1"/>
        </w:numPr>
        <w:spacing w:line="240" w:lineRule="auto"/>
        <w:rPr>
          <w:rFonts w:eastAsia="Times New Roman"/>
        </w:rPr>
      </w:pPr>
      <w:r w:rsidRPr="004649CF">
        <w:rPr>
          <w:rFonts w:eastAsia="Times New Roman"/>
        </w:rPr>
        <w:t>I believe this training is a central component to a successful control program.</w:t>
      </w:r>
    </w:p>
    <w:p w:rsidR="004649CF" w:rsidRDefault="00DF7BFE" w:rsidP="004649CF">
      <w:pPr>
        <w:pStyle w:val="ListParagraph"/>
        <w:numPr>
          <w:ilvl w:val="1"/>
          <w:numId w:val="1"/>
        </w:numPr>
        <w:spacing w:line="240" w:lineRule="auto"/>
        <w:rPr>
          <w:rFonts w:eastAsia="Times New Roman"/>
        </w:rPr>
      </w:pPr>
      <w:r w:rsidRPr="00DF7BFE">
        <w:rPr>
          <w:rFonts w:eastAsia="Times New Roman"/>
        </w:rPr>
        <w:t>Knowledge of law is required to execute</w:t>
      </w:r>
    </w:p>
    <w:p w:rsidR="00DF7BFE" w:rsidRDefault="00DF7BFE" w:rsidP="004649CF">
      <w:pPr>
        <w:pStyle w:val="ListParagraph"/>
        <w:numPr>
          <w:ilvl w:val="1"/>
          <w:numId w:val="1"/>
        </w:numPr>
        <w:spacing w:line="240" w:lineRule="auto"/>
        <w:rPr>
          <w:rFonts w:eastAsia="Times New Roman"/>
        </w:rPr>
      </w:pPr>
      <w:r w:rsidRPr="00DF7BFE">
        <w:rPr>
          <w:rFonts w:eastAsia="Times New Roman"/>
        </w:rPr>
        <w:t>I would like to better understand the IPM</w:t>
      </w:r>
    </w:p>
    <w:p w:rsidR="00DF7BFE" w:rsidRDefault="00DF7BFE" w:rsidP="004649CF">
      <w:pPr>
        <w:pStyle w:val="ListParagraph"/>
        <w:numPr>
          <w:ilvl w:val="1"/>
          <w:numId w:val="1"/>
        </w:numPr>
        <w:spacing w:line="240" w:lineRule="auto"/>
        <w:rPr>
          <w:rFonts w:eastAsia="Times New Roman"/>
        </w:rPr>
      </w:pPr>
      <w:bookmarkStart w:id="0" w:name="_GoBack"/>
      <w:r w:rsidRPr="00DF7BFE">
        <w:rPr>
          <w:rFonts w:eastAsia="Times New Roman"/>
        </w:rPr>
        <w:t>Absolute WASTE of time. If going through all this training like I had to do already doesn't give me the authority to put out ant cups or other similar benefits then DON'T WASTE MY TIME!!!!!</w:t>
      </w:r>
    </w:p>
    <w:bookmarkEnd w:id="0"/>
    <w:p w:rsidR="00DF7BFE" w:rsidRDefault="00DF7BFE" w:rsidP="004649CF">
      <w:pPr>
        <w:pStyle w:val="ListParagraph"/>
        <w:numPr>
          <w:ilvl w:val="1"/>
          <w:numId w:val="1"/>
        </w:numPr>
        <w:spacing w:line="240" w:lineRule="auto"/>
        <w:rPr>
          <w:rFonts w:eastAsia="Times New Roman"/>
        </w:rPr>
      </w:pPr>
      <w:r w:rsidRPr="00DF7BFE">
        <w:rPr>
          <w:rFonts w:eastAsia="Times New Roman"/>
        </w:rPr>
        <w:t>Wouldn't hurt</w:t>
      </w:r>
    </w:p>
    <w:p w:rsidR="00DF7BFE" w:rsidRDefault="00DF7BFE" w:rsidP="004649CF">
      <w:pPr>
        <w:pStyle w:val="ListParagraph"/>
        <w:numPr>
          <w:ilvl w:val="1"/>
          <w:numId w:val="1"/>
        </w:numPr>
        <w:spacing w:line="240" w:lineRule="auto"/>
        <w:rPr>
          <w:rFonts w:eastAsia="Times New Roman"/>
        </w:rPr>
      </w:pPr>
      <w:r>
        <w:rPr>
          <w:rFonts w:eastAsia="Times New Roman"/>
        </w:rPr>
        <w:t xml:space="preserve"> </w:t>
      </w:r>
      <w:r w:rsidRPr="00DF7BFE">
        <w:rPr>
          <w:rFonts w:eastAsia="Times New Roman"/>
        </w:rPr>
        <w:t xml:space="preserve">Facilities directors come from many back grounds of knowledge </w:t>
      </w:r>
      <w:proofErr w:type="spellStart"/>
      <w:r w:rsidRPr="00DF7BFE">
        <w:rPr>
          <w:rFonts w:eastAsia="Times New Roman"/>
        </w:rPr>
        <w:t>ie</w:t>
      </w:r>
      <w:proofErr w:type="spellEnd"/>
      <w:r w:rsidRPr="00DF7BFE">
        <w:rPr>
          <w:rFonts w:eastAsia="Times New Roman"/>
        </w:rPr>
        <w:t xml:space="preserve">. Electricians, plumbers, custodians, landscapers. </w:t>
      </w:r>
      <w:proofErr w:type="gramStart"/>
      <w:r w:rsidRPr="00DF7BFE">
        <w:rPr>
          <w:rFonts w:eastAsia="Times New Roman"/>
        </w:rPr>
        <w:t>but</w:t>
      </w:r>
      <w:proofErr w:type="gramEnd"/>
      <w:r w:rsidRPr="00DF7BFE">
        <w:rPr>
          <w:rFonts w:eastAsia="Times New Roman"/>
        </w:rPr>
        <w:t xml:space="preserve"> very few have any training in IPM. </w:t>
      </w:r>
      <w:proofErr w:type="gramStart"/>
      <w:r w:rsidRPr="00DF7BFE">
        <w:rPr>
          <w:rFonts w:eastAsia="Times New Roman"/>
        </w:rPr>
        <w:t>and</w:t>
      </w:r>
      <w:proofErr w:type="gramEnd"/>
      <w:r w:rsidRPr="00DF7BFE">
        <w:rPr>
          <w:rFonts w:eastAsia="Times New Roman"/>
        </w:rPr>
        <w:t xml:space="preserve"> relay on outside companies to do the work for them, myself included. I think a one day brief training on record keeping, and general over view of IPM is needed. </w:t>
      </w:r>
      <w:proofErr w:type="gramStart"/>
      <w:r w:rsidRPr="00DF7BFE">
        <w:rPr>
          <w:rFonts w:eastAsia="Times New Roman"/>
        </w:rPr>
        <w:t>this</w:t>
      </w:r>
      <w:proofErr w:type="gramEnd"/>
      <w:r w:rsidRPr="00DF7BFE">
        <w:rPr>
          <w:rFonts w:eastAsia="Times New Roman"/>
        </w:rPr>
        <w:t xml:space="preserve"> is more or </w:t>
      </w:r>
      <w:proofErr w:type="spellStart"/>
      <w:r w:rsidRPr="00DF7BFE">
        <w:rPr>
          <w:rFonts w:eastAsia="Times New Roman"/>
        </w:rPr>
        <w:t>lest</w:t>
      </w:r>
      <w:proofErr w:type="spellEnd"/>
      <w:r w:rsidRPr="00DF7BFE">
        <w:rPr>
          <w:rFonts w:eastAsia="Times New Roman"/>
        </w:rPr>
        <w:t xml:space="preserve"> our part of IPM as coordinators. </w:t>
      </w:r>
      <w:proofErr w:type="gramStart"/>
      <w:r w:rsidRPr="00DF7BFE">
        <w:rPr>
          <w:rFonts w:eastAsia="Times New Roman"/>
        </w:rPr>
        <w:t>to</w:t>
      </w:r>
      <w:proofErr w:type="gramEnd"/>
      <w:r w:rsidRPr="00DF7BFE">
        <w:rPr>
          <w:rFonts w:eastAsia="Times New Roman"/>
        </w:rPr>
        <w:t xml:space="preserve"> </w:t>
      </w:r>
      <w:proofErr w:type="spellStart"/>
      <w:r w:rsidRPr="00DF7BFE">
        <w:rPr>
          <w:rFonts w:eastAsia="Times New Roman"/>
        </w:rPr>
        <w:t>over see</w:t>
      </w:r>
      <w:proofErr w:type="spellEnd"/>
      <w:r w:rsidRPr="00DF7BFE">
        <w:rPr>
          <w:rFonts w:eastAsia="Times New Roman"/>
        </w:rPr>
        <w:t xml:space="preserve"> that thing are done right, not to do the applying of product.</w:t>
      </w:r>
    </w:p>
    <w:p w:rsidR="00DF7BFE" w:rsidRDefault="00DF7BFE" w:rsidP="004649CF">
      <w:pPr>
        <w:pStyle w:val="ListParagraph"/>
        <w:numPr>
          <w:ilvl w:val="1"/>
          <w:numId w:val="1"/>
        </w:numPr>
        <w:spacing w:line="240" w:lineRule="auto"/>
        <w:rPr>
          <w:rFonts w:eastAsia="Times New Roman"/>
        </w:rPr>
      </w:pPr>
      <w:r w:rsidRPr="00DF7BFE">
        <w:rPr>
          <w:rFonts w:eastAsia="Times New Roman"/>
        </w:rPr>
        <w:t>In dealing with school grounds the more we know about IPM training/certification the better we can serve our clients.</w:t>
      </w:r>
    </w:p>
    <w:p w:rsidR="00DF7BFE" w:rsidRDefault="00DF7BFE" w:rsidP="004649CF">
      <w:pPr>
        <w:pStyle w:val="ListParagraph"/>
        <w:numPr>
          <w:ilvl w:val="1"/>
          <w:numId w:val="1"/>
        </w:numPr>
        <w:spacing w:line="240" w:lineRule="auto"/>
        <w:rPr>
          <w:rFonts w:eastAsia="Times New Roman"/>
        </w:rPr>
      </w:pPr>
      <w:r w:rsidRPr="00DF7BFE">
        <w:rPr>
          <w:rFonts w:eastAsia="Times New Roman"/>
        </w:rPr>
        <w:t>I don't think it's strictly "necessary," but I think it would be a good idea and worth the time to do it.</w:t>
      </w:r>
    </w:p>
    <w:p w:rsidR="00DF7BFE" w:rsidRDefault="00DF7BFE" w:rsidP="004649CF">
      <w:pPr>
        <w:pStyle w:val="ListParagraph"/>
        <w:numPr>
          <w:ilvl w:val="1"/>
          <w:numId w:val="1"/>
        </w:numPr>
        <w:spacing w:line="240" w:lineRule="auto"/>
        <w:rPr>
          <w:rFonts w:eastAsia="Times New Roman"/>
        </w:rPr>
      </w:pPr>
      <w:r w:rsidRPr="00DF7BFE">
        <w:rPr>
          <w:rFonts w:eastAsia="Times New Roman"/>
        </w:rPr>
        <w:t>It helps to have eyes on what's happening about the campus to get a historical picture of the issues, occurrences and impact. Training key staff members to be vigilant for pest signs is important.</w:t>
      </w:r>
    </w:p>
    <w:p w:rsidR="00DF7BFE" w:rsidRDefault="00DF7BFE" w:rsidP="004649CF">
      <w:pPr>
        <w:pStyle w:val="ListParagraph"/>
        <w:numPr>
          <w:ilvl w:val="1"/>
          <w:numId w:val="1"/>
        </w:numPr>
        <w:spacing w:line="240" w:lineRule="auto"/>
        <w:rPr>
          <w:rFonts w:eastAsia="Times New Roman"/>
        </w:rPr>
      </w:pPr>
      <w:r w:rsidRPr="00DF7BFE">
        <w:rPr>
          <w:rFonts w:eastAsia="Times New Roman"/>
        </w:rPr>
        <w:t>IPM Coordinator for school should be able to train any custodians who assist on grounds.</w:t>
      </w:r>
    </w:p>
    <w:p w:rsidR="00DF7BFE" w:rsidRDefault="00DF7BFE" w:rsidP="004649CF">
      <w:pPr>
        <w:pStyle w:val="ListParagraph"/>
        <w:numPr>
          <w:ilvl w:val="1"/>
          <w:numId w:val="1"/>
        </w:numPr>
        <w:spacing w:line="240" w:lineRule="auto"/>
        <w:rPr>
          <w:rFonts w:eastAsia="Times New Roman"/>
        </w:rPr>
      </w:pPr>
      <w:r w:rsidRPr="00DF7BFE">
        <w:rPr>
          <w:rFonts w:eastAsia="Times New Roman"/>
        </w:rPr>
        <w:t>IPM is our first and foremost way of controlling a pest. We have to educate our customers on a daily basis that if we can do several usually very simple things we can control problems before the use of our products. Understanding the factors that are conducive to problems and correcting them goes a long way producing a good product such as turf for sports field.</w:t>
      </w:r>
    </w:p>
    <w:p w:rsidR="00775402" w:rsidRDefault="00DF7BFE" w:rsidP="006F7C94">
      <w:pPr>
        <w:pStyle w:val="ListParagraph"/>
        <w:numPr>
          <w:ilvl w:val="0"/>
          <w:numId w:val="1"/>
        </w:numPr>
        <w:spacing w:line="240" w:lineRule="auto"/>
        <w:rPr>
          <w:rFonts w:eastAsia="Times New Roman"/>
        </w:rPr>
      </w:pPr>
      <w:r>
        <w:rPr>
          <w:rFonts w:eastAsia="Times New Roman"/>
        </w:rPr>
        <w:t>68</w:t>
      </w:r>
      <w:r w:rsidR="00775402">
        <w:rPr>
          <w:rFonts w:eastAsia="Times New Roman"/>
        </w:rPr>
        <w:t>% thought the training material was complete:</w:t>
      </w:r>
    </w:p>
    <w:p w:rsidR="00775402" w:rsidRDefault="00775402" w:rsidP="009105EA">
      <w:pPr>
        <w:pStyle w:val="ListParagraph"/>
        <w:numPr>
          <w:ilvl w:val="1"/>
          <w:numId w:val="1"/>
        </w:numPr>
        <w:spacing w:line="240" w:lineRule="auto"/>
        <w:rPr>
          <w:rFonts w:eastAsia="Times New Roman"/>
        </w:rPr>
      </w:pPr>
      <w:r>
        <w:rPr>
          <w:rFonts w:eastAsia="Times New Roman"/>
        </w:rPr>
        <w:t xml:space="preserve"> </w:t>
      </w:r>
      <w:r w:rsidR="00DF7BFE" w:rsidRPr="00DF7BFE">
        <w:rPr>
          <w:rFonts w:eastAsia="Times New Roman"/>
        </w:rPr>
        <w:t>Lack of understanding by the District on what it takes to meet the requirements</w:t>
      </w:r>
    </w:p>
    <w:p w:rsidR="00DF7BFE" w:rsidRDefault="00DF7BFE" w:rsidP="009105EA">
      <w:pPr>
        <w:pStyle w:val="ListParagraph"/>
        <w:numPr>
          <w:ilvl w:val="1"/>
          <w:numId w:val="1"/>
        </w:numPr>
        <w:spacing w:line="240" w:lineRule="auto"/>
        <w:rPr>
          <w:rFonts w:eastAsia="Times New Roman"/>
        </w:rPr>
      </w:pPr>
      <w:r w:rsidRPr="00DF7BFE">
        <w:rPr>
          <w:rFonts w:eastAsia="Times New Roman"/>
        </w:rPr>
        <w:t>Without a background in pest management I can't say how complete your syllabus is, but it certainly looks comprehensive.</w:t>
      </w:r>
    </w:p>
    <w:p w:rsidR="00DF7BFE" w:rsidRDefault="00DF7BFE" w:rsidP="009105EA">
      <w:pPr>
        <w:pStyle w:val="ListParagraph"/>
        <w:numPr>
          <w:ilvl w:val="1"/>
          <w:numId w:val="1"/>
        </w:numPr>
        <w:spacing w:line="240" w:lineRule="auto"/>
        <w:rPr>
          <w:rFonts w:eastAsia="Times New Roman"/>
        </w:rPr>
      </w:pPr>
      <w:r w:rsidRPr="00DF7BFE">
        <w:rPr>
          <w:rFonts w:eastAsia="Times New Roman"/>
        </w:rPr>
        <w:t xml:space="preserve">no </w:t>
      </w:r>
      <w:proofErr w:type="spellStart"/>
      <w:r w:rsidRPr="00DF7BFE">
        <w:rPr>
          <w:rFonts w:eastAsia="Times New Roman"/>
        </w:rPr>
        <w:t>metrial</w:t>
      </w:r>
      <w:proofErr w:type="spellEnd"/>
      <w:r w:rsidRPr="00DF7BFE">
        <w:rPr>
          <w:rFonts w:eastAsia="Times New Roman"/>
        </w:rPr>
        <w:t xml:space="preserve"> to review</w:t>
      </w:r>
    </w:p>
    <w:p w:rsidR="00DF7BFE" w:rsidRDefault="00DF7BFE" w:rsidP="009105EA">
      <w:pPr>
        <w:pStyle w:val="ListParagraph"/>
        <w:numPr>
          <w:ilvl w:val="1"/>
          <w:numId w:val="1"/>
        </w:numPr>
        <w:spacing w:line="240" w:lineRule="auto"/>
        <w:rPr>
          <w:rFonts w:eastAsia="Times New Roman"/>
        </w:rPr>
      </w:pPr>
      <w:r w:rsidRPr="00DF7BFE">
        <w:rPr>
          <w:rFonts w:eastAsia="Times New Roman"/>
        </w:rPr>
        <w:t>Generally, yes, it's complete - a final version of a handbook for Texas IPM should have all the plants and pests that would be typically seen in Texas Schools.</w:t>
      </w:r>
    </w:p>
    <w:p w:rsidR="00DF7BFE" w:rsidRDefault="00DF7BFE" w:rsidP="009105EA">
      <w:pPr>
        <w:pStyle w:val="ListParagraph"/>
        <w:numPr>
          <w:ilvl w:val="1"/>
          <w:numId w:val="1"/>
        </w:numPr>
        <w:spacing w:line="240" w:lineRule="auto"/>
        <w:rPr>
          <w:rFonts w:eastAsia="Times New Roman"/>
        </w:rPr>
      </w:pPr>
      <w:r w:rsidRPr="00DF7BFE">
        <w:rPr>
          <w:rFonts w:eastAsia="Times New Roman"/>
        </w:rPr>
        <w:t>What material? If it is the material we have access to through IPM training, it is very complete. If it is the material attached to this, it is very complete</w:t>
      </w:r>
    </w:p>
    <w:p w:rsidR="009105EA" w:rsidRDefault="00DF7BFE" w:rsidP="009105EA">
      <w:pPr>
        <w:pStyle w:val="ListParagraph"/>
        <w:numPr>
          <w:ilvl w:val="0"/>
          <w:numId w:val="1"/>
        </w:numPr>
        <w:spacing w:line="240" w:lineRule="auto"/>
        <w:rPr>
          <w:rFonts w:eastAsia="Times New Roman"/>
        </w:rPr>
      </w:pPr>
      <w:r>
        <w:rPr>
          <w:rFonts w:eastAsia="Times New Roman"/>
        </w:rPr>
        <w:t>40</w:t>
      </w:r>
      <w:r w:rsidR="009105EA">
        <w:rPr>
          <w:rFonts w:eastAsia="Times New Roman"/>
        </w:rPr>
        <w:t>% thought there were no elements missing from the roles and responsibilities:</w:t>
      </w:r>
    </w:p>
    <w:p w:rsidR="00DF7BFE" w:rsidRDefault="00DF7BFE" w:rsidP="009105EA">
      <w:pPr>
        <w:pStyle w:val="ListParagraph"/>
        <w:numPr>
          <w:ilvl w:val="1"/>
          <w:numId w:val="1"/>
        </w:numPr>
        <w:spacing w:line="240" w:lineRule="auto"/>
        <w:rPr>
          <w:rFonts w:eastAsia="Times New Roman"/>
        </w:rPr>
      </w:pPr>
      <w:r w:rsidRPr="00DF7BFE">
        <w:rPr>
          <w:rFonts w:eastAsia="Times New Roman"/>
        </w:rPr>
        <w:t>Place an emphasis on utilizing proper pruning techniques in order to optimize the health and safety of trees.</w:t>
      </w:r>
    </w:p>
    <w:p w:rsidR="00DF7BFE" w:rsidRDefault="00DF7BFE" w:rsidP="009105EA">
      <w:pPr>
        <w:pStyle w:val="ListParagraph"/>
        <w:numPr>
          <w:ilvl w:val="1"/>
          <w:numId w:val="1"/>
        </w:numPr>
        <w:spacing w:line="240" w:lineRule="auto"/>
        <w:rPr>
          <w:rFonts w:eastAsia="Times New Roman"/>
        </w:rPr>
      </w:pPr>
      <w:r w:rsidRPr="00DF7BFE">
        <w:rPr>
          <w:rFonts w:eastAsia="Times New Roman"/>
        </w:rPr>
        <w:lastRenderedPageBreak/>
        <w:t xml:space="preserve">May be an unknown </w:t>
      </w:r>
      <w:r>
        <w:rPr>
          <w:rFonts w:eastAsia="Times New Roman"/>
        </w:rPr>
        <w:t>–</w:t>
      </w:r>
      <w:r w:rsidRPr="00DF7BFE">
        <w:rPr>
          <w:rFonts w:eastAsia="Times New Roman"/>
        </w:rPr>
        <w:t xml:space="preserve"> unknown</w:t>
      </w:r>
    </w:p>
    <w:p w:rsidR="00DF7BFE" w:rsidRDefault="00DF7BFE" w:rsidP="009105EA">
      <w:pPr>
        <w:pStyle w:val="ListParagraph"/>
        <w:numPr>
          <w:ilvl w:val="1"/>
          <w:numId w:val="1"/>
        </w:numPr>
        <w:spacing w:line="240" w:lineRule="auto"/>
        <w:rPr>
          <w:rFonts w:eastAsia="Times New Roman"/>
        </w:rPr>
      </w:pPr>
      <w:r w:rsidRPr="00DF7BFE">
        <w:rPr>
          <w:rFonts w:eastAsia="Times New Roman"/>
        </w:rPr>
        <w:t>log entry for non contracted personnel</w:t>
      </w:r>
    </w:p>
    <w:p w:rsidR="00DF7BFE" w:rsidRDefault="00DF7BFE" w:rsidP="009105EA">
      <w:pPr>
        <w:pStyle w:val="ListParagraph"/>
        <w:numPr>
          <w:ilvl w:val="1"/>
          <w:numId w:val="1"/>
        </w:numPr>
        <w:spacing w:line="240" w:lineRule="auto"/>
        <w:rPr>
          <w:rFonts w:eastAsia="Times New Roman"/>
        </w:rPr>
      </w:pPr>
      <w:r w:rsidRPr="00DF7BFE">
        <w:rPr>
          <w:rFonts w:eastAsia="Times New Roman"/>
        </w:rPr>
        <w:t xml:space="preserve">I think in the athletic field side needs to be split between cool and warm season grasses. Different </w:t>
      </w:r>
      <w:proofErr w:type="spellStart"/>
      <w:r w:rsidRPr="00DF7BFE">
        <w:rPr>
          <w:rFonts w:eastAsia="Times New Roman"/>
        </w:rPr>
        <w:t>techinques</w:t>
      </w:r>
      <w:proofErr w:type="spellEnd"/>
      <w:r w:rsidRPr="00DF7BFE">
        <w:rPr>
          <w:rFonts w:eastAsia="Times New Roman"/>
        </w:rPr>
        <w:t xml:space="preserve"> are used for the two different grasses.</w:t>
      </w:r>
    </w:p>
    <w:p w:rsidR="00DF7BFE" w:rsidRDefault="00DF7BFE" w:rsidP="009105EA">
      <w:pPr>
        <w:pStyle w:val="ListParagraph"/>
        <w:numPr>
          <w:ilvl w:val="1"/>
          <w:numId w:val="1"/>
        </w:numPr>
        <w:spacing w:line="240" w:lineRule="auto"/>
        <w:rPr>
          <w:rFonts w:eastAsia="Times New Roman"/>
        </w:rPr>
      </w:pPr>
      <w:r w:rsidRPr="00DF7BFE">
        <w:rPr>
          <w:rFonts w:eastAsia="Times New Roman"/>
        </w:rPr>
        <w:t>District understanding of the requirements</w:t>
      </w:r>
    </w:p>
    <w:p w:rsidR="00DF7BFE" w:rsidRDefault="00DF7BFE" w:rsidP="009105EA">
      <w:pPr>
        <w:pStyle w:val="ListParagraph"/>
        <w:numPr>
          <w:ilvl w:val="1"/>
          <w:numId w:val="1"/>
        </w:numPr>
        <w:spacing w:line="240" w:lineRule="auto"/>
        <w:rPr>
          <w:rFonts w:eastAsia="Times New Roman"/>
        </w:rPr>
      </w:pPr>
      <w:r w:rsidRPr="00DF7BFE">
        <w:rPr>
          <w:rFonts w:eastAsia="Times New Roman"/>
        </w:rPr>
        <w:t>Money to pay for the time wasted on participating.</w:t>
      </w:r>
    </w:p>
    <w:p w:rsidR="00DF7BFE" w:rsidRDefault="00DF7BFE" w:rsidP="009105EA">
      <w:pPr>
        <w:pStyle w:val="ListParagraph"/>
        <w:numPr>
          <w:ilvl w:val="1"/>
          <w:numId w:val="1"/>
        </w:numPr>
        <w:spacing w:line="240" w:lineRule="auto"/>
        <w:rPr>
          <w:rFonts w:eastAsia="Times New Roman"/>
        </w:rPr>
      </w:pPr>
      <w:r w:rsidRPr="00DF7BFE">
        <w:rPr>
          <w:rFonts w:eastAsia="Times New Roman"/>
        </w:rPr>
        <w:t>OMRI Products</w:t>
      </w:r>
    </w:p>
    <w:p w:rsidR="00DF7BFE" w:rsidRDefault="00DF7BFE" w:rsidP="009105EA">
      <w:pPr>
        <w:pStyle w:val="ListParagraph"/>
        <w:numPr>
          <w:ilvl w:val="1"/>
          <w:numId w:val="1"/>
        </w:numPr>
        <w:spacing w:line="240" w:lineRule="auto"/>
        <w:rPr>
          <w:rFonts w:eastAsia="Times New Roman"/>
        </w:rPr>
      </w:pPr>
      <w:r w:rsidRPr="00DF7BFE">
        <w:rPr>
          <w:rFonts w:eastAsia="Times New Roman"/>
        </w:rPr>
        <w:t>I have not seen the Job Description, so cannot comment.</w:t>
      </w:r>
    </w:p>
    <w:p w:rsidR="00DF7BFE" w:rsidRDefault="00DF7BFE" w:rsidP="009105EA">
      <w:pPr>
        <w:pStyle w:val="ListParagraph"/>
        <w:numPr>
          <w:ilvl w:val="1"/>
          <w:numId w:val="1"/>
        </w:numPr>
        <w:spacing w:line="240" w:lineRule="auto"/>
        <w:rPr>
          <w:rFonts w:eastAsia="Times New Roman"/>
        </w:rPr>
      </w:pPr>
      <w:r w:rsidRPr="00DF7BFE">
        <w:rPr>
          <w:rFonts w:eastAsia="Times New Roman"/>
        </w:rPr>
        <w:t>The material covers "rules and regulations of pesticide application and applicator safety including Federal rules and District policies," but doesn't appear to cover state rules. Information regarding Minnesota's Parents Right to Know act and potentially other state-specific issues would seem to be appropriate.</w:t>
      </w:r>
    </w:p>
    <w:p w:rsidR="00DF7BFE" w:rsidRDefault="00DF7BFE" w:rsidP="009105EA">
      <w:pPr>
        <w:pStyle w:val="ListParagraph"/>
        <w:numPr>
          <w:ilvl w:val="1"/>
          <w:numId w:val="1"/>
        </w:numPr>
        <w:spacing w:line="240" w:lineRule="auto"/>
        <w:rPr>
          <w:rFonts w:eastAsia="Times New Roman"/>
        </w:rPr>
      </w:pPr>
      <w:r w:rsidRPr="00DF7BFE">
        <w:rPr>
          <w:rFonts w:eastAsia="Times New Roman"/>
        </w:rPr>
        <w:t>I think it is quite thorough.</w:t>
      </w:r>
    </w:p>
    <w:p w:rsidR="00DF7BFE" w:rsidRDefault="00DF7BFE" w:rsidP="009105EA">
      <w:pPr>
        <w:pStyle w:val="ListParagraph"/>
        <w:numPr>
          <w:ilvl w:val="1"/>
          <w:numId w:val="1"/>
        </w:numPr>
        <w:spacing w:line="240" w:lineRule="auto"/>
        <w:rPr>
          <w:rFonts w:eastAsia="Times New Roman"/>
        </w:rPr>
      </w:pPr>
      <w:r w:rsidRPr="00DF7BFE">
        <w:rPr>
          <w:rFonts w:eastAsia="Times New Roman"/>
        </w:rPr>
        <w:t>same as above</w:t>
      </w:r>
    </w:p>
    <w:p w:rsidR="00DF7BFE" w:rsidRDefault="00DF7BFE" w:rsidP="009105EA">
      <w:pPr>
        <w:pStyle w:val="ListParagraph"/>
        <w:numPr>
          <w:ilvl w:val="1"/>
          <w:numId w:val="1"/>
        </w:numPr>
        <w:spacing w:line="240" w:lineRule="auto"/>
        <w:rPr>
          <w:rFonts w:eastAsia="Times New Roman"/>
        </w:rPr>
      </w:pPr>
      <w:r w:rsidRPr="00DF7BFE">
        <w:rPr>
          <w:rFonts w:eastAsia="Times New Roman"/>
        </w:rPr>
        <w:t>See above</w:t>
      </w:r>
    </w:p>
    <w:p w:rsidR="009105EA" w:rsidRDefault="00DF7BFE" w:rsidP="009105EA">
      <w:pPr>
        <w:pStyle w:val="ListParagraph"/>
        <w:numPr>
          <w:ilvl w:val="0"/>
          <w:numId w:val="1"/>
        </w:numPr>
        <w:spacing w:line="240" w:lineRule="auto"/>
        <w:rPr>
          <w:rFonts w:eastAsia="Times New Roman"/>
        </w:rPr>
      </w:pPr>
      <w:r>
        <w:rPr>
          <w:rFonts w:eastAsia="Times New Roman"/>
        </w:rPr>
        <w:t>52</w:t>
      </w:r>
      <w:r w:rsidR="009105EA">
        <w:rPr>
          <w:rFonts w:eastAsia="Times New Roman"/>
        </w:rPr>
        <w:t>% couldn’t identify any missing elements</w:t>
      </w:r>
    </w:p>
    <w:p w:rsidR="00DF7BFE" w:rsidRDefault="00DF7BFE" w:rsidP="009105EA">
      <w:pPr>
        <w:pStyle w:val="ListParagraph"/>
        <w:numPr>
          <w:ilvl w:val="1"/>
          <w:numId w:val="1"/>
        </w:numPr>
        <w:spacing w:line="240" w:lineRule="auto"/>
        <w:rPr>
          <w:rFonts w:eastAsia="Times New Roman"/>
        </w:rPr>
      </w:pPr>
      <w:r w:rsidRPr="00DF7BFE">
        <w:rPr>
          <w:rFonts w:eastAsia="Times New Roman"/>
        </w:rPr>
        <w:t>Schools with multiple sites should have an IPM trained</w:t>
      </w:r>
    </w:p>
    <w:p w:rsidR="00DF7BFE" w:rsidRDefault="00DF7BFE" w:rsidP="009105EA">
      <w:pPr>
        <w:pStyle w:val="ListParagraph"/>
        <w:numPr>
          <w:ilvl w:val="1"/>
          <w:numId w:val="1"/>
        </w:numPr>
        <w:spacing w:line="240" w:lineRule="auto"/>
        <w:rPr>
          <w:rFonts w:eastAsia="Times New Roman"/>
        </w:rPr>
      </w:pPr>
      <w:r w:rsidRPr="00DF7BFE">
        <w:rPr>
          <w:rFonts w:eastAsia="Times New Roman"/>
        </w:rPr>
        <w:t>There should be two types of "certification" Applicators and NON Applicators</w:t>
      </w:r>
    </w:p>
    <w:p w:rsidR="00DF7BFE" w:rsidRDefault="00DF7BFE" w:rsidP="009105EA">
      <w:pPr>
        <w:pStyle w:val="ListParagraph"/>
        <w:numPr>
          <w:ilvl w:val="1"/>
          <w:numId w:val="1"/>
        </w:numPr>
        <w:spacing w:line="240" w:lineRule="auto"/>
        <w:rPr>
          <w:rFonts w:eastAsia="Times New Roman"/>
        </w:rPr>
      </w:pPr>
      <w:r w:rsidRPr="00DF7BFE">
        <w:rPr>
          <w:rFonts w:eastAsia="Times New Roman"/>
        </w:rPr>
        <w:t># 7,8,10,</w:t>
      </w:r>
    </w:p>
    <w:p w:rsidR="00DF7BFE" w:rsidRDefault="00DF7BFE" w:rsidP="009105EA">
      <w:pPr>
        <w:pStyle w:val="ListParagraph"/>
        <w:numPr>
          <w:ilvl w:val="1"/>
          <w:numId w:val="1"/>
        </w:numPr>
        <w:spacing w:line="240" w:lineRule="auto"/>
        <w:rPr>
          <w:rFonts w:eastAsia="Times New Roman"/>
        </w:rPr>
      </w:pPr>
      <w:r w:rsidRPr="00DF7BFE">
        <w:rPr>
          <w:rFonts w:eastAsia="Times New Roman"/>
        </w:rPr>
        <w:t>I have not seen the Job Description, so cannot comment.</w:t>
      </w:r>
    </w:p>
    <w:p w:rsidR="00DF7BFE" w:rsidRDefault="00DF7BFE" w:rsidP="009105EA">
      <w:pPr>
        <w:pStyle w:val="ListParagraph"/>
        <w:numPr>
          <w:ilvl w:val="1"/>
          <w:numId w:val="1"/>
        </w:numPr>
        <w:spacing w:line="240" w:lineRule="auto"/>
        <w:rPr>
          <w:rFonts w:eastAsia="Times New Roman"/>
        </w:rPr>
      </w:pPr>
      <w:r w:rsidRPr="00DF7BFE">
        <w:rPr>
          <w:rFonts w:eastAsia="Times New Roman"/>
        </w:rPr>
        <w:t>same as above</w:t>
      </w:r>
    </w:p>
    <w:p w:rsidR="00DF7BFE" w:rsidRDefault="00DF7BFE" w:rsidP="009105EA">
      <w:pPr>
        <w:pStyle w:val="ListParagraph"/>
        <w:numPr>
          <w:ilvl w:val="1"/>
          <w:numId w:val="1"/>
        </w:numPr>
        <w:spacing w:line="240" w:lineRule="auto"/>
        <w:rPr>
          <w:rFonts w:eastAsia="Times New Roman"/>
        </w:rPr>
      </w:pPr>
      <w:r w:rsidRPr="00DF7BFE">
        <w:rPr>
          <w:rFonts w:eastAsia="Times New Roman"/>
        </w:rPr>
        <w:t>School IPM Coordinator should share info with front-line employees.</w:t>
      </w:r>
    </w:p>
    <w:p w:rsidR="009105EA" w:rsidRDefault="00DF7BFE" w:rsidP="009105EA">
      <w:pPr>
        <w:pStyle w:val="ListParagraph"/>
        <w:numPr>
          <w:ilvl w:val="0"/>
          <w:numId w:val="1"/>
        </w:numPr>
        <w:spacing w:line="240" w:lineRule="auto"/>
        <w:rPr>
          <w:rFonts w:eastAsia="Times New Roman"/>
        </w:rPr>
      </w:pPr>
      <w:r>
        <w:rPr>
          <w:rFonts w:eastAsia="Times New Roman"/>
        </w:rPr>
        <w:t>16</w:t>
      </w:r>
      <w:r w:rsidR="009105EA">
        <w:rPr>
          <w:rFonts w:eastAsia="Times New Roman"/>
        </w:rPr>
        <w:t>% felt that some elements were not necessary</w:t>
      </w:r>
    </w:p>
    <w:p w:rsidR="00DF7BFE" w:rsidRDefault="00DF7BFE" w:rsidP="009105EA">
      <w:pPr>
        <w:pStyle w:val="ListParagraph"/>
        <w:numPr>
          <w:ilvl w:val="1"/>
          <w:numId w:val="1"/>
        </w:numPr>
        <w:spacing w:line="240" w:lineRule="auto"/>
        <w:rPr>
          <w:rFonts w:eastAsia="Times New Roman"/>
        </w:rPr>
      </w:pPr>
      <w:r w:rsidRPr="00DF7BFE">
        <w:rPr>
          <w:rFonts w:eastAsia="Times New Roman"/>
        </w:rPr>
        <w:t>it is all about safety</w:t>
      </w:r>
    </w:p>
    <w:p w:rsidR="00DF7BFE" w:rsidRDefault="00DF7BFE" w:rsidP="009105EA">
      <w:pPr>
        <w:pStyle w:val="ListParagraph"/>
        <w:numPr>
          <w:ilvl w:val="1"/>
          <w:numId w:val="1"/>
        </w:numPr>
        <w:spacing w:line="240" w:lineRule="auto"/>
        <w:rPr>
          <w:rFonts w:eastAsia="Times New Roman"/>
        </w:rPr>
      </w:pPr>
      <w:r w:rsidRPr="00DF7BFE">
        <w:rPr>
          <w:rFonts w:eastAsia="Times New Roman"/>
        </w:rPr>
        <w:t>Most of all the training is irrelevant. Training could take three sentences and last all of 30 seconds. Get out of the way and let me do my job.</w:t>
      </w:r>
    </w:p>
    <w:p w:rsidR="00DF7BFE" w:rsidRDefault="00DF7BFE" w:rsidP="009105EA">
      <w:pPr>
        <w:pStyle w:val="ListParagraph"/>
        <w:numPr>
          <w:ilvl w:val="1"/>
          <w:numId w:val="1"/>
        </w:numPr>
        <w:spacing w:line="240" w:lineRule="auto"/>
        <w:rPr>
          <w:rFonts w:eastAsia="Times New Roman"/>
        </w:rPr>
      </w:pPr>
      <w:r w:rsidRPr="00DF7BFE">
        <w:rPr>
          <w:rFonts w:eastAsia="Times New Roman"/>
        </w:rPr>
        <w:t># 28</w:t>
      </w:r>
    </w:p>
    <w:p w:rsidR="00DF7BFE" w:rsidRDefault="00DF7BFE" w:rsidP="009105EA">
      <w:pPr>
        <w:pStyle w:val="ListParagraph"/>
        <w:numPr>
          <w:ilvl w:val="1"/>
          <w:numId w:val="1"/>
        </w:numPr>
        <w:spacing w:line="240" w:lineRule="auto"/>
        <w:rPr>
          <w:rFonts w:eastAsia="Times New Roman"/>
        </w:rPr>
      </w:pPr>
      <w:r w:rsidRPr="00DF7BFE">
        <w:rPr>
          <w:rFonts w:eastAsia="Times New Roman"/>
        </w:rPr>
        <w:t># 4 is vague</w:t>
      </w:r>
    </w:p>
    <w:p w:rsidR="00522AE7" w:rsidRDefault="00522AE7" w:rsidP="00522AE7">
      <w:pPr>
        <w:pStyle w:val="ListParagraph"/>
        <w:numPr>
          <w:ilvl w:val="0"/>
          <w:numId w:val="1"/>
        </w:numPr>
        <w:rPr>
          <w:rFonts w:eastAsia="Times New Roman"/>
        </w:rPr>
      </w:pPr>
      <w:r>
        <w:rPr>
          <w:rFonts w:eastAsia="Times New Roman"/>
        </w:rPr>
        <w:t>Which elements are the most important:</w:t>
      </w:r>
    </w:p>
    <w:p w:rsidR="00CD74D5" w:rsidRDefault="00CD74D5" w:rsidP="00CD74D5">
      <w:pPr>
        <w:pStyle w:val="ListParagraph"/>
        <w:numPr>
          <w:ilvl w:val="1"/>
          <w:numId w:val="1"/>
        </w:numPr>
        <w:rPr>
          <w:rFonts w:eastAsia="Times New Roman"/>
        </w:rPr>
      </w:pPr>
      <w:r w:rsidRPr="00CD74D5">
        <w:rPr>
          <w:rFonts w:eastAsia="Times New Roman"/>
        </w:rPr>
        <w:t>pest prevention</w:t>
      </w:r>
    </w:p>
    <w:p w:rsidR="00CD74D5" w:rsidRDefault="00CD74D5" w:rsidP="00CD74D5">
      <w:pPr>
        <w:pStyle w:val="ListParagraph"/>
        <w:numPr>
          <w:ilvl w:val="1"/>
          <w:numId w:val="1"/>
        </w:numPr>
        <w:rPr>
          <w:rFonts w:eastAsia="Times New Roman"/>
        </w:rPr>
      </w:pPr>
      <w:r w:rsidRPr="00CD74D5">
        <w:rPr>
          <w:rFonts w:eastAsia="Times New Roman"/>
        </w:rPr>
        <w:t>Preventative, documentation, training.</w:t>
      </w:r>
    </w:p>
    <w:p w:rsidR="00CD74D5" w:rsidRDefault="00CD74D5" w:rsidP="00CD74D5">
      <w:pPr>
        <w:pStyle w:val="ListParagraph"/>
        <w:numPr>
          <w:ilvl w:val="1"/>
          <w:numId w:val="1"/>
        </w:numPr>
        <w:rPr>
          <w:rFonts w:eastAsia="Times New Roman"/>
        </w:rPr>
      </w:pPr>
      <w:r w:rsidRPr="00CD74D5">
        <w:rPr>
          <w:rFonts w:eastAsia="Times New Roman"/>
        </w:rPr>
        <w:t>#28 #25 #2</w:t>
      </w:r>
    </w:p>
    <w:p w:rsidR="00CD74D5" w:rsidRDefault="00CD74D5" w:rsidP="00CD74D5">
      <w:pPr>
        <w:pStyle w:val="ListParagraph"/>
        <w:numPr>
          <w:ilvl w:val="1"/>
          <w:numId w:val="1"/>
        </w:numPr>
        <w:rPr>
          <w:rFonts w:eastAsia="Times New Roman"/>
        </w:rPr>
      </w:pPr>
      <w:r w:rsidRPr="00CD74D5">
        <w:rPr>
          <w:rFonts w:eastAsia="Times New Roman"/>
        </w:rPr>
        <w:t>Chemical safety knowledge User safety knowledge Reporting knowledge</w:t>
      </w:r>
    </w:p>
    <w:p w:rsidR="00CD74D5" w:rsidRDefault="00CD74D5" w:rsidP="00CD74D5">
      <w:pPr>
        <w:pStyle w:val="ListParagraph"/>
        <w:numPr>
          <w:ilvl w:val="1"/>
          <w:numId w:val="1"/>
        </w:numPr>
        <w:rPr>
          <w:rFonts w:eastAsia="Times New Roman"/>
        </w:rPr>
      </w:pPr>
      <w:r w:rsidRPr="00CD74D5">
        <w:rPr>
          <w:rFonts w:eastAsia="Times New Roman"/>
        </w:rPr>
        <w:t>pesticide application</w:t>
      </w:r>
    </w:p>
    <w:p w:rsidR="00CD74D5" w:rsidRDefault="00CD74D5" w:rsidP="00CD74D5">
      <w:pPr>
        <w:pStyle w:val="ListParagraph"/>
        <w:numPr>
          <w:ilvl w:val="1"/>
          <w:numId w:val="1"/>
        </w:numPr>
        <w:rPr>
          <w:rFonts w:eastAsia="Times New Roman"/>
        </w:rPr>
      </w:pPr>
      <w:r w:rsidRPr="00CD74D5">
        <w:rPr>
          <w:rFonts w:eastAsia="Times New Roman"/>
        </w:rPr>
        <w:t>Unless you have a master applicators license you can't apply pesticides or herbicides. You may use mouse traps. You must document findings.</w:t>
      </w:r>
    </w:p>
    <w:p w:rsidR="00CD74D5" w:rsidRDefault="00CD74D5" w:rsidP="00CD74D5">
      <w:pPr>
        <w:pStyle w:val="ListParagraph"/>
        <w:numPr>
          <w:ilvl w:val="1"/>
          <w:numId w:val="1"/>
        </w:numPr>
        <w:rPr>
          <w:rFonts w:eastAsia="Times New Roman"/>
        </w:rPr>
      </w:pPr>
      <w:r w:rsidRPr="00CD74D5">
        <w:rPr>
          <w:rFonts w:eastAsia="Times New Roman"/>
        </w:rPr>
        <w:t>Rules and regulation - Federal and district Stressing cultural management - organic options Keeping mulch away from foundations</w:t>
      </w:r>
    </w:p>
    <w:p w:rsidR="00CD74D5" w:rsidRDefault="00CD74D5" w:rsidP="00CD74D5">
      <w:pPr>
        <w:pStyle w:val="ListParagraph"/>
        <w:numPr>
          <w:ilvl w:val="1"/>
          <w:numId w:val="1"/>
        </w:numPr>
        <w:rPr>
          <w:rFonts w:eastAsia="Times New Roman"/>
        </w:rPr>
      </w:pPr>
      <w:r w:rsidRPr="00CD74D5">
        <w:rPr>
          <w:rFonts w:eastAsia="Times New Roman"/>
        </w:rPr>
        <w:t>Pest treatment Fertilizers Mitigation</w:t>
      </w:r>
    </w:p>
    <w:p w:rsidR="00CD74D5" w:rsidRDefault="00CD74D5" w:rsidP="00CD74D5">
      <w:pPr>
        <w:pStyle w:val="ListParagraph"/>
        <w:numPr>
          <w:ilvl w:val="1"/>
          <w:numId w:val="1"/>
        </w:numPr>
        <w:rPr>
          <w:rFonts w:eastAsia="Times New Roman"/>
        </w:rPr>
      </w:pPr>
      <w:r w:rsidRPr="00CD74D5">
        <w:rPr>
          <w:rFonts w:eastAsia="Times New Roman"/>
        </w:rPr>
        <w:t>#2,3,16</w:t>
      </w:r>
    </w:p>
    <w:p w:rsidR="00CD74D5" w:rsidRDefault="00CD74D5" w:rsidP="00CD74D5">
      <w:pPr>
        <w:pStyle w:val="ListParagraph"/>
        <w:numPr>
          <w:ilvl w:val="1"/>
          <w:numId w:val="1"/>
        </w:numPr>
        <w:rPr>
          <w:rFonts w:eastAsia="Times New Roman"/>
        </w:rPr>
      </w:pPr>
      <w:r w:rsidRPr="00CD74D5">
        <w:rPr>
          <w:rFonts w:eastAsia="Times New Roman"/>
        </w:rPr>
        <w:t>pesticide risk reduction Cultural turf management concepts explaining the benefits of IPM</w:t>
      </w:r>
    </w:p>
    <w:p w:rsidR="00CD74D5" w:rsidRDefault="00CD74D5" w:rsidP="00CD74D5">
      <w:pPr>
        <w:pStyle w:val="ListParagraph"/>
        <w:numPr>
          <w:ilvl w:val="1"/>
          <w:numId w:val="1"/>
        </w:numPr>
        <w:rPr>
          <w:rFonts w:eastAsia="Times New Roman"/>
        </w:rPr>
      </w:pPr>
      <w:r w:rsidRPr="00CD74D5">
        <w:rPr>
          <w:rFonts w:eastAsia="Times New Roman"/>
        </w:rPr>
        <w:t>environmental risk health risk economics risk</w:t>
      </w:r>
    </w:p>
    <w:p w:rsidR="00CD74D5" w:rsidRDefault="00CD74D5" w:rsidP="00CD74D5">
      <w:pPr>
        <w:pStyle w:val="ListParagraph"/>
        <w:numPr>
          <w:ilvl w:val="1"/>
          <w:numId w:val="1"/>
        </w:numPr>
        <w:rPr>
          <w:rFonts w:eastAsia="Times New Roman"/>
        </w:rPr>
      </w:pPr>
      <w:r w:rsidRPr="00CD74D5">
        <w:rPr>
          <w:rFonts w:eastAsia="Times New Roman"/>
        </w:rPr>
        <w:lastRenderedPageBreak/>
        <w:t>Identifying the pest or pest signs. Elements that promote pesticide reduction. Describe the principals behind sustainable landscapes.</w:t>
      </w:r>
    </w:p>
    <w:p w:rsidR="00CD74D5" w:rsidRDefault="00CD74D5" w:rsidP="00CD74D5">
      <w:pPr>
        <w:pStyle w:val="ListParagraph"/>
        <w:numPr>
          <w:ilvl w:val="1"/>
          <w:numId w:val="1"/>
        </w:numPr>
        <w:rPr>
          <w:rFonts w:eastAsia="Times New Roman"/>
        </w:rPr>
      </w:pPr>
      <w:r w:rsidRPr="00CD74D5">
        <w:rPr>
          <w:rFonts w:eastAsia="Times New Roman"/>
        </w:rPr>
        <w:t>Health and environmental risks.</w:t>
      </w:r>
    </w:p>
    <w:p w:rsidR="00CD74D5" w:rsidRDefault="00CD74D5" w:rsidP="00CD74D5">
      <w:pPr>
        <w:pStyle w:val="ListParagraph"/>
        <w:numPr>
          <w:ilvl w:val="1"/>
          <w:numId w:val="1"/>
        </w:numPr>
        <w:rPr>
          <w:rFonts w:eastAsia="Times New Roman"/>
        </w:rPr>
      </w:pPr>
      <w:proofErr w:type="gramStart"/>
      <w:r w:rsidRPr="00CD74D5">
        <w:rPr>
          <w:rFonts w:eastAsia="Times New Roman"/>
        </w:rPr>
        <w:t>all</w:t>
      </w:r>
      <w:proofErr w:type="gramEnd"/>
      <w:r w:rsidRPr="00CD74D5">
        <w:rPr>
          <w:rFonts w:eastAsia="Times New Roman"/>
        </w:rPr>
        <w:t xml:space="preserve"> roles are important if you overlook one could lead to another problem.</w:t>
      </w:r>
    </w:p>
    <w:p w:rsidR="00CD74D5" w:rsidRDefault="00CD74D5" w:rsidP="00CD74D5">
      <w:pPr>
        <w:pStyle w:val="ListParagraph"/>
        <w:numPr>
          <w:ilvl w:val="1"/>
          <w:numId w:val="1"/>
        </w:numPr>
        <w:rPr>
          <w:rFonts w:eastAsia="Times New Roman"/>
        </w:rPr>
      </w:pPr>
      <w:r w:rsidRPr="00CD74D5">
        <w:rPr>
          <w:rFonts w:eastAsia="Times New Roman"/>
        </w:rPr>
        <w:t>Laws/</w:t>
      </w:r>
      <w:proofErr w:type="spellStart"/>
      <w:r w:rsidRPr="00CD74D5">
        <w:rPr>
          <w:rFonts w:eastAsia="Times New Roman"/>
        </w:rPr>
        <w:t>Regs</w:t>
      </w:r>
      <w:proofErr w:type="spellEnd"/>
      <w:r w:rsidRPr="00CD74D5">
        <w:rPr>
          <w:rFonts w:eastAsia="Times New Roman"/>
        </w:rPr>
        <w:t>., Pest identification w/knowledge of life cycle &amp; habitats, control measures.</w:t>
      </w:r>
    </w:p>
    <w:p w:rsidR="00CD74D5" w:rsidRDefault="00CD74D5" w:rsidP="00CD74D5">
      <w:pPr>
        <w:pStyle w:val="ListParagraph"/>
        <w:numPr>
          <w:ilvl w:val="1"/>
          <w:numId w:val="1"/>
        </w:numPr>
        <w:rPr>
          <w:rFonts w:eastAsia="Times New Roman"/>
        </w:rPr>
      </w:pPr>
      <w:r w:rsidRPr="00CD74D5">
        <w:rPr>
          <w:rFonts w:eastAsia="Times New Roman"/>
        </w:rPr>
        <w:t>education, training, seminars</w:t>
      </w:r>
    </w:p>
    <w:p w:rsidR="00CD74D5" w:rsidRDefault="00CD74D5" w:rsidP="00CD74D5">
      <w:pPr>
        <w:pStyle w:val="ListParagraph"/>
        <w:numPr>
          <w:ilvl w:val="1"/>
          <w:numId w:val="1"/>
        </w:numPr>
        <w:rPr>
          <w:rFonts w:eastAsia="Times New Roman"/>
        </w:rPr>
      </w:pPr>
      <w:r w:rsidRPr="00CD74D5">
        <w:rPr>
          <w:rFonts w:eastAsia="Times New Roman"/>
        </w:rPr>
        <w:t>no material to chose from</w:t>
      </w:r>
    </w:p>
    <w:p w:rsidR="00CD74D5" w:rsidRDefault="00CD74D5" w:rsidP="00CD74D5">
      <w:pPr>
        <w:pStyle w:val="ListParagraph"/>
        <w:numPr>
          <w:ilvl w:val="1"/>
          <w:numId w:val="1"/>
        </w:numPr>
        <w:rPr>
          <w:rFonts w:eastAsia="Times New Roman"/>
        </w:rPr>
      </w:pPr>
      <w:r w:rsidRPr="00CD74D5">
        <w:rPr>
          <w:rFonts w:eastAsia="Times New Roman"/>
        </w:rPr>
        <w:t>IPM Basic Principles Plants Pests</w:t>
      </w:r>
    </w:p>
    <w:p w:rsidR="00CD74D5" w:rsidRDefault="00CD74D5" w:rsidP="00CD74D5">
      <w:pPr>
        <w:pStyle w:val="ListParagraph"/>
        <w:numPr>
          <w:ilvl w:val="1"/>
          <w:numId w:val="1"/>
        </w:numPr>
        <w:rPr>
          <w:rFonts w:eastAsia="Times New Roman"/>
        </w:rPr>
      </w:pPr>
      <w:r w:rsidRPr="00CD74D5">
        <w:rPr>
          <w:rFonts w:eastAsia="Times New Roman"/>
        </w:rPr>
        <w:t>#8, #9, #14</w:t>
      </w:r>
    </w:p>
    <w:p w:rsidR="006308F5" w:rsidRDefault="006308F5" w:rsidP="006F7C94">
      <w:pPr>
        <w:pStyle w:val="ListParagraph"/>
        <w:numPr>
          <w:ilvl w:val="0"/>
          <w:numId w:val="1"/>
        </w:numPr>
        <w:spacing w:line="240" w:lineRule="auto"/>
        <w:rPr>
          <w:rFonts w:eastAsia="Times New Roman"/>
        </w:rPr>
      </w:pPr>
      <w:r>
        <w:rPr>
          <w:rFonts w:eastAsia="Times New Roman"/>
        </w:rPr>
        <w:t>Least important:</w:t>
      </w:r>
    </w:p>
    <w:p w:rsidR="00673510" w:rsidRDefault="00673510" w:rsidP="006308F5">
      <w:pPr>
        <w:pStyle w:val="ListParagraph"/>
        <w:numPr>
          <w:ilvl w:val="1"/>
          <w:numId w:val="1"/>
        </w:numPr>
        <w:spacing w:line="240" w:lineRule="auto"/>
        <w:rPr>
          <w:rFonts w:eastAsia="Times New Roman"/>
        </w:rPr>
      </w:pPr>
      <w:r w:rsidRPr="00673510">
        <w:rPr>
          <w:rFonts w:eastAsia="Times New Roman"/>
        </w:rPr>
        <w:t>Paperwork</w:t>
      </w:r>
    </w:p>
    <w:p w:rsidR="00673510" w:rsidRDefault="00673510" w:rsidP="006308F5">
      <w:pPr>
        <w:pStyle w:val="ListParagraph"/>
        <w:numPr>
          <w:ilvl w:val="1"/>
          <w:numId w:val="1"/>
        </w:numPr>
        <w:spacing w:line="240" w:lineRule="auto"/>
        <w:rPr>
          <w:rFonts w:eastAsia="Times New Roman"/>
        </w:rPr>
      </w:pPr>
      <w:r w:rsidRPr="00673510">
        <w:rPr>
          <w:rFonts w:eastAsia="Times New Roman"/>
        </w:rPr>
        <w:t>None</w:t>
      </w:r>
    </w:p>
    <w:p w:rsidR="00673510" w:rsidRDefault="00673510" w:rsidP="006308F5">
      <w:pPr>
        <w:pStyle w:val="ListParagraph"/>
        <w:numPr>
          <w:ilvl w:val="1"/>
          <w:numId w:val="1"/>
        </w:numPr>
        <w:spacing w:line="240" w:lineRule="auto"/>
        <w:rPr>
          <w:rFonts w:eastAsia="Times New Roman"/>
        </w:rPr>
      </w:pPr>
      <w:r w:rsidRPr="00673510">
        <w:rPr>
          <w:rFonts w:eastAsia="Times New Roman"/>
        </w:rPr>
        <w:t>No.</w:t>
      </w:r>
    </w:p>
    <w:p w:rsidR="00673510" w:rsidRDefault="00673510" w:rsidP="006308F5">
      <w:pPr>
        <w:pStyle w:val="ListParagraph"/>
        <w:numPr>
          <w:ilvl w:val="1"/>
          <w:numId w:val="1"/>
        </w:numPr>
        <w:spacing w:line="240" w:lineRule="auto"/>
        <w:rPr>
          <w:rFonts w:eastAsia="Times New Roman"/>
        </w:rPr>
      </w:pPr>
      <w:r w:rsidRPr="00673510">
        <w:rPr>
          <w:rFonts w:eastAsia="Times New Roman"/>
        </w:rPr>
        <w:t>Not sure at this time</w:t>
      </w:r>
    </w:p>
    <w:p w:rsidR="00673510" w:rsidRDefault="00673510" w:rsidP="006308F5">
      <w:pPr>
        <w:pStyle w:val="ListParagraph"/>
        <w:numPr>
          <w:ilvl w:val="1"/>
          <w:numId w:val="1"/>
        </w:numPr>
        <w:spacing w:line="240" w:lineRule="auto"/>
        <w:rPr>
          <w:rFonts w:eastAsia="Times New Roman"/>
        </w:rPr>
      </w:pPr>
      <w:r w:rsidRPr="00673510">
        <w:rPr>
          <w:rFonts w:eastAsia="Times New Roman"/>
        </w:rPr>
        <w:t>Anything outside of number 9.</w:t>
      </w:r>
    </w:p>
    <w:p w:rsidR="00673510" w:rsidRDefault="00673510" w:rsidP="006308F5">
      <w:pPr>
        <w:pStyle w:val="ListParagraph"/>
        <w:numPr>
          <w:ilvl w:val="1"/>
          <w:numId w:val="1"/>
        </w:numPr>
        <w:spacing w:line="240" w:lineRule="auto"/>
        <w:rPr>
          <w:rFonts w:eastAsia="Times New Roman"/>
        </w:rPr>
      </w:pPr>
      <w:r w:rsidRPr="00673510">
        <w:rPr>
          <w:rFonts w:eastAsia="Times New Roman"/>
        </w:rPr>
        <w:t xml:space="preserve">It all looks good </w:t>
      </w:r>
      <w:proofErr w:type="gramStart"/>
      <w:r w:rsidRPr="00673510">
        <w:rPr>
          <w:rFonts w:eastAsia="Times New Roman"/>
        </w:rPr>
        <w:t>More</w:t>
      </w:r>
      <w:proofErr w:type="gramEnd"/>
      <w:r w:rsidRPr="00673510">
        <w:rPr>
          <w:rFonts w:eastAsia="Times New Roman"/>
        </w:rPr>
        <w:t xml:space="preserve"> emphasis should be on regional issues. Too often the information that is available is of little use, like studies in Texas don't do a lot of good to folks in the northern tier states.</w:t>
      </w:r>
    </w:p>
    <w:p w:rsidR="00673510" w:rsidRDefault="00673510" w:rsidP="006308F5">
      <w:pPr>
        <w:pStyle w:val="ListParagraph"/>
        <w:numPr>
          <w:ilvl w:val="1"/>
          <w:numId w:val="1"/>
        </w:numPr>
        <w:spacing w:line="240" w:lineRule="auto"/>
        <w:rPr>
          <w:rFonts w:eastAsia="Times New Roman"/>
        </w:rPr>
      </w:pPr>
      <w:r w:rsidRPr="00673510">
        <w:rPr>
          <w:rFonts w:eastAsia="Times New Roman"/>
        </w:rPr>
        <w:t xml:space="preserve">Landscaping Data </w:t>
      </w:r>
      <w:proofErr w:type="gramStart"/>
      <w:r w:rsidRPr="00673510">
        <w:rPr>
          <w:rFonts w:eastAsia="Times New Roman"/>
        </w:rPr>
        <w:t>Collection ??</w:t>
      </w:r>
      <w:proofErr w:type="gramEnd"/>
      <w:r w:rsidRPr="00673510">
        <w:rPr>
          <w:rFonts w:eastAsia="Times New Roman"/>
        </w:rPr>
        <w:t xml:space="preserve"> - Rest is important can only ID 2 least important</w:t>
      </w:r>
    </w:p>
    <w:p w:rsidR="00673510" w:rsidRDefault="00673510" w:rsidP="006308F5">
      <w:pPr>
        <w:pStyle w:val="ListParagraph"/>
        <w:numPr>
          <w:ilvl w:val="1"/>
          <w:numId w:val="1"/>
        </w:numPr>
        <w:spacing w:line="240" w:lineRule="auto"/>
        <w:rPr>
          <w:rFonts w:eastAsia="Times New Roman"/>
        </w:rPr>
      </w:pPr>
      <w:r w:rsidRPr="00673510">
        <w:rPr>
          <w:rFonts w:eastAsia="Times New Roman"/>
        </w:rPr>
        <w:t>Discard 28</w:t>
      </w:r>
    </w:p>
    <w:p w:rsidR="00673510" w:rsidRDefault="00673510" w:rsidP="006308F5">
      <w:pPr>
        <w:pStyle w:val="ListParagraph"/>
        <w:numPr>
          <w:ilvl w:val="1"/>
          <w:numId w:val="1"/>
        </w:numPr>
        <w:spacing w:line="240" w:lineRule="auto"/>
        <w:rPr>
          <w:rFonts w:eastAsia="Times New Roman"/>
        </w:rPr>
      </w:pPr>
      <w:r w:rsidRPr="00673510">
        <w:rPr>
          <w:rFonts w:eastAsia="Times New Roman"/>
        </w:rPr>
        <w:t>nothing to discard</w:t>
      </w:r>
    </w:p>
    <w:p w:rsidR="00673510" w:rsidRDefault="00673510" w:rsidP="006308F5">
      <w:pPr>
        <w:pStyle w:val="ListParagraph"/>
        <w:numPr>
          <w:ilvl w:val="1"/>
          <w:numId w:val="1"/>
        </w:numPr>
        <w:spacing w:line="240" w:lineRule="auto"/>
        <w:rPr>
          <w:rFonts w:eastAsia="Times New Roman"/>
        </w:rPr>
      </w:pPr>
      <w:r w:rsidRPr="00673510">
        <w:rPr>
          <w:rFonts w:eastAsia="Times New Roman"/>
        </w:rPr>
        <w:t>none</w:t>
      </w:r>
    </w:p>
    <w:p w:rsidR="00673510" w:rsidRDefault="00673510" w:rsidP="006308F5">
      <w:pPr>
        <w:pStyle w:val="ListParagraph"/>
        <w:numPr>
          <w:ilvl w:val="1"/>
          <w:numId w:val="1"/>
        </w:numPr>
        <w:spacing w:line="240" w:lineRule="auto"/>
        <w:rPr>
          <w:rFonts w:eastAsia="Times New Roman"/>
        </w:rPr>
      </w:pPr>
      <w:r w:rsidRPr="00673510">
        <w:rPr>
          <w:rFonts w:eastAsia="Times New Roman"/>
        </w:rPr>
        <w:t>I can't really find any elements that are the least important. All of the elements appear to be very important in providing a good program</w:t>
      </w:r>
    </w:p>
    <w:p w:rsidR="00673510" w:rsidRDefault="00673510" w:rsidP="006308F5">
      <w:pPr>
        <w:pStyle w:val="ListParagraph"/>
        <w:numPr>
          <w:ilvl w:val="1"/>
          <w:numId w:val="1"/>
        </w:numPr>
        <w:spacing w:line="240" w:lineRule="auto"/>
        <w:rPr>
          <w:rFonts w:eastAsia="Times New Roman"/>
        </w:rPr>
      </w:pPr>
      <w:r w:rsidRPr="00673510">
        <w:rPr>
          <w:rFonts w:eastAsia="Times New Roman"/>
        </w:rPr>
        <w:t>Most facility managers know a bit more about turf management than about bug and rodent infestations in buildings. The approach to dealing with issues inside the buildings is generally to call a vendor, whereas facility managers deal with turf in-house. I would definitely not discard any components, however.</w:t>
      </w:r>
    </w:p>
    <w:p w:rsidR="00673510" w:rsidRDefault="00673510" w:rsidP="006308F5">
      <w:pPr>
        <w:pStyle w:val="ListParagraph"/>
        <w:numPr>
          <w:ilvl w:val="1"/>
          <w:numId w:val="1"/>
        </w:numPr>
        <w:spacing w:line="240" w:lineRule="auto"/>
        <w:rPr>
          <w:rFonts w:eastAsia="Times New Roman"/>
        </w:rPr>
      </w:pPr>
      <w:proofErr w:type="gramStart"/>
      <w:r w:rsidRPr="00673510">
        <w:rPr>
          <w:rFonts w:eastAsia="Times New Roman"/>
        </w:rPr>
        <w:t>there</w:t>
      </w:r>
      <w:proofErr w:type="gramEnd"/>
      <w:r w:rsidRPr="00673510">
        <w:rPr>
          <w:rFonts w:eastAsia="Times New Roman"/>
        </w:rPr>
        <w:t xml:space="preserve"> is no least important in my opinion all the roles are there for a reason.</w:t>
      </w:r>
    </w:p>
    <w:p w:rsidR="00673510" w:rsidRDefault="00673510" w:rsidP="006308F5">
      <w:pPr>
        <w:pStyle w:val="ListParagraph"/>
        <w:numPr>
          <w:ilvl w:val="1"/>
          <w:numId w:val="1"/>
        </w:numPr>
        <w:spacing w:line="240" w:lineRule="auto"/>
        <w:rPr>
          <w:rFonts w:eastAsia="Times New Roman"/>
        </w:rPr>
      </w:pPr>
      <w:proofErr w:type="gramStart"/>
      <w:r w:rsidRPr="00673510">
        <w:rPr>
          <w:rFonts w:eastAsia="Times New Roman"/>
        </w:rPr>
        <w:t>to</w:t>
      </w:r>
      <w:proofErr w:type="gramEnd"/>
      <w:r w:rsidRPr="00673510">
        <w:rPr>
          <w:rFonts w:eastAsia="Times New Roman"/>
        </w:rPr>
        <w:t xml:space="preserve"> me all are important to implement an effective IPM program.</w:t>
      </w:r>
    </w:p>
    <w:p w:rsidR="00673510" w:rsidRDefault="00673510" w:rsidP="006308F5">
      <w:pPr>
        <w:pStyle w:val="ListParagraph"/>
        <w:numPr>
          <w:ilvl w:val="1"/>
          <w:numId w:val="1"/>
        </w:numPr>
        <w:spacing w:line="240" w:lineRule="auto"/>
        <w:rPr>
          <w:rFonts w:eastAsia="Times New Roman"/>
        </w:rPr>
      </w:pPr>
      <w:r w:rsidRPr="00673510">
        <w:rPr>
          <w:rFonts w:eastAsia="Times New Roman"/>
        </w:rPr>
        <w:t>all are important</w:t>
      </w:r>
    </w:p>
    <w:p w:rsidR="00673510" w:rsidRDefault="00673510" w:rsidP="006308F5">
      <w:pPr>
        <w:pStyle w:val="ListParagraph"/>
        <w:numPr>
          <w:ilvl w:val="1"/>
          <w:numId w:val="1"/>
        </w:numPr>
        <w:spacing w:line="240" w:lineRule="auto"/>
        <w:rPr>
          <w:rFonts w:eastAsia="Times New Roman"/>
        </w:rPr>
      </w:pPr>
      <w:r w:rsidRPr="00673510">
        <w:rPr>
          <w:rFonts w:eastAsia="Times New Roman"/>
        </w:rPr>
        <w:t>same as above</w:t>
      </w:r>
    </w:p>
    <w:p w:rsidR="00673510" w:rsidRDefault="00673510" w:rsidP="006308F5">
      <w:pPr>
        <w:pStyle w:val="ListParagraph"/>
        <w:numPr>
          <w:ilvl w:val="1"/>
          <w:numId w:val="1"/>
        </w:numPr>
        <w:spacing w:line="240" w:lineRule="auto"/>
        <w:rPr>
          <w:rFonts w:eastAsia="Times New Roman"/>
        </w:rPr>
      </w:pPr>
      <w:r w:rsidRPr="00673510">
        <w:rPr>
          <w:rFonts w:eastAsia="Times New Roman"/>
        </w:rPr>
        <w:t>none</w:t>
      </w:r>
    </w:p>
    <w:p w:rsidR="00673510" w:rsidRDefault="00673510" w:rsidP="006308F5">
      <w:pPr>
        <w:pStyle w:val="ListParagraph"/>
        <w:numPr>
          <w:ilvl w:val="1"/>
          <w:numId w:val="1"/>
        </w:numPr>
        <w:spacing w:line="240" w:lineRule="auto"/>
        <w:rPr>
          <w:rFonts w:eastAsia="Times New Roman"/>
        </w:rPr>
      </w:pPr>
      <w:r w:rsidRPr="00673510">
        <w:rPr>
          <w:rFonts w:eastAsia="Times New Roman"/>
        </w:rPr>
        <w:t>#1 #2 #5</w:t>
      </w:r>
    </w:p>
    <w:p w:rsidR="00673510" w:rsidRDefault="00673510" w:rsidP="00673510">
      <w:pPr>
        <w:pStyle w:val="ListParagraph"/>
        <w:spacing w:line="240" w:lineRule="auto"/>
        <w:ind w:left="1440"/>
        <w:rPr>
          <w:rFonts w:eastAsia="Times New Roman"/>
        </w:rPr>
      </w:pPr>
    </w:p>
    <w:p w:rsidR="00FE663A" w:rsidRPr="00FE663A" w:rsidRDefault="00FE663A" w:rsidP="00FE663A">
      <w:pPr>
        <w:rPr>
          <w:rFonts w:eastAsia="Times New Roman"/>
        </w:rPr>
      </w:pPr>
    </w:p>
    <w:p w:rsidR="00665F22" w:rsidRPr="006F7C94" w:rsidRDefault="00665F22"/>
    <w:sectPr w:rsidR="00665F22" w:rsidRPr="006F7C94" w:rsidSect="00665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54614"/>
    <w:multiLevelType w:val="hybridMultilevel"/>
    <w:tmpl w:val="537C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831E50"/>
    <w:multiLevelType w:val="hybridMultilevel"/>
    <w:tmpl w:val="3A425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A6C0E"/>
    <w:multiLevelType w:val="hybridMultilevel"/>
    <w:tmpl w:val="00AA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94"/>
    <w:rsid w:val="001C07DB"/>
    <w:rsid w:val="00312FC8"/>
    <w:rsid w:val="004649CF"/>
    <w:rsid w:val="00522AE7"/>
    <w:rsid w:val="006308F5"/>
    <w:rsid w:val="00665F22"/>
    <w:rsid w:val="00673510"/>
    <w:rsid w:val="006A62C1"/>
    <w:rsid w:val="006F7C94"/>
    <w:rsid w:val="00775402"/>
    <w:rsid w:val="007D6135"/>
    <w:rsid w:val="008D4A16"/>
    <w:rsid w:val="009105EA"/>
    <w:rsid w:val="00A1615C"/>
    <w:rsid w:val="00B014E3"/>
    <w:rsid w:val="00BA5E4D"/>
    <w:rsid w:val="00C51238"/>
    <w:rsid w:val="00C92349"/>
    <w:rsid w:val="00CD74D5"/>
    <w:rsid w:val="00DF7BFE"/>
    <w:rsid w:val="00E74DAB"/>
    <w:rsid w:val="00E8216D"/>
    <w:rsid w:val="00F43DE2"/>
    <w:rsid w:val="00F67373"/>
    <w:rsid w:val="00FE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C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730">
      <w:bodyDiv w:val="1"/>
      <w:marLeft w:val="0"/>
      <w:marRight w:val="0"/>
      <w:marTop w:val="0"/>
      <w:marBottom w:val="0"/>
      <w:divBdr>
        <w:top w:val="none" w:sz="0" w:space="0" w:color="auto"/>
        <w:left w:val="none" w:sz="0" w:space="0" w:color="auto"/>
        <w:bottom w:val="none" w:sz="0" w:space="0" w:color="auto"/>
        <w:right w:val="none" w:sz="0" w:space="0" w:color="auto"/>
      </w:divBdr>
    </w:div>
    <w:div w:id="323976881">
      <w:bodyDiv w:val="1"/>
      <w:marLeft w:val="0"/>
      <w:marRight w:val="0"/>
      <w:marTop w:val="0"/>
      <w:marBottom w:val="0"/>
      <w:divBdr>
        <w:top w:val="none" w:sz="0" w:space="0" w:color="auto"/>
        <w:left w:val="none" w:sz="0" w:space="0" w:color="auto"/>
        <w:bottom w:val="none" w:sz="0" w:space="0" w:color="auto"/>
        <w:right w:val="none" w:sz="0" w:space="0" w:color="auto"/>
      </w:divBdr>
    </w:div>
    <w:div w:id="353115307">
      <w:bodyDiv w:val="1"/>
      <w:marLeft w:val="0"/>
      <w:marRight w:val="0"/>
      <w:marTop w:val="0"/>
      <w:marBottom w:val="0"/>
      <w:divBdr>
        <w:top w:val="none" w:sz="0" w:space="0" w:color="auto"/>
        <w:left w:val="none" w:sz="0" w:space="0" w:color="auto"/>
        <w:bottom w:val="none" w:sz="0" w:space="0" w:color="auto"/>
        <w:right w:val="none" w:sz="0" w:space="0" w:color="auto"/>
      </w:divBdr>
    </w:div>
    <w:div w:id="604657457">
      <w:bodyDiv w:val="1"/>
      <w:marLeft w:val="0"/>
      <w:marRight w:val="0"/>
      <w:marTop w:val="0"/>
      <w:marBottom w:val="0"/>
      <w:divBdr>
        <w:top w:val="none" w:sz="0" w:space="0" w:color="auto"/>
        <w:left w:val="none" w:sz="0" w:space="0" w:color="auto"/>
        <w:bottom w:val="none" w:sz="0" w:space="0" w:color="auto"/>
        <w:right w:val="none" w:sz="0" w:space="0" w:color="auto"/>
      </w:divBdr>
    </w:div>
    <w:div w:id="871655310">
      <w:bodyDiv w:val="1"/>
      <w:marLeft w:val="0"/>
      <w:marRight w:val="0"/>
      <w:marTop w:val="0"/>
      <w:marBottom w:val="0"/>
      <w:divBdr>
        <w:top w:val="none" w:sz="0" w:space="0" w:color="auto"/>
        <w:left w:val="none" w:sz="0" w:space="0" w:color="auto"/>
        <w:bottom w:val="none" w:sz="0" w:space="0" w:color="auto"/>
        <w:right w:val="none" w:sz="0" w:space="0" w:color="auto"/>
      </w:divBdr>
    </w:div>
    <w:div w:id="1067798138">
      <w:bodyDiv w:val="1"/>
      <w:marLeft w:val="0"/>
      <w:marRight w:val="0"/>
      <w:marTop w:val="0"/>
      <w:marBottom w:val="0"/>
      <w:divBdr>
        <w:top w:val="none" w:sz="0" w:space="0" w:color="auto"/>
        <w:left w:val="none" w:sz="0" w:space="0" w:color="auto"/>
        <w:bottom w:val="none" w:sz="0" w:space="0" w:color="auto"/>
        <w:right w:val="none" w:sz="0" w:space="0" w:color="auto"/>
      </w:divBdr>
    </w:div>
    <w:div w:id="1075476094">
      <w:bodyDiv w:val="1"/>
      <w:marLeft w:val="0"/>
      <w:marRight w:val="0"/>
      <w:marTop w:val="0"/>
      <w:marBottom w:val="0"/>
      <w:divBdr>
        <w:top w:val="none" w:sz="0" w:space="0" w:color="auto"/>
        <w:left w:val="none" w:sz="0" w:space="0" w:color="auto"/>
        <w:bottom w:val="none" w:sz="0" w:space="0" w:color="auto"/>
        <w:right w:val="none" w:sz="0" w:space="0" w:color="auto"/>
      </w:divBdr>
    </w:div>
    <w:div w:id="1173105795">
      <w:bodyDiv w:val="1"/>
      <w:marLeft w:val="0"/>
      <w:marRight w:val="0"/>
      <w:marTop w:val="0"/>
      <w:marBottom w:val="0"/>
      <w:divBdr>
        <w:top w:val="none" w:sz="0" w:space="0" w:color="auto"/>
        <w:left w:val="none" w:sz="0" w:space="0" w:color="auto"/>
        <w:bottom w:val="none" w:sz="0" w:space="0" w:color="auto"/>
        <w:right w:val="none" w:sz="0" w:space="0" w:color="auto"/>
      </w:divBdr>
    </w:div>
    <w:div w:id="1347094689">
      <w:bodyDiv w:val="1"/>
      <w:marLeft w:val="0"/>
      <w:marRight w:val="0"/>
      <w:marTop w:val="0"/>
      <w:marBottom w:val="0"/>
      <w:divBdr>
        <w:top w:val="none" w:sz="0" w:space="0" w:color="auto"/>
        <w:left w:val="none" w:sz="0" w:space="0" w:color="auto"/>
        <w:bottom w:val="none" w:sz="0" w:space="0" w:color="auto"/>
        <w:right w:val="none" w:sz="0" w:space="0" w:color="auto"/>
      </w:divBdr>
    </w:div>
    <w:div w:id="1398430451">
      <w:bodyDiv w:val="1"/>
      <w:marLeft w:val="0"/>
      <w:marRight w:val="0"/>
      <w:marTop w:val="0"/>
      <w:marBottom w:val="0"/>
      <w:divBdr>
        <w:top w:val="none" w:sz="0" w:space="0" w:color="auto"/>
        <w:left w:val="none" w:sz="0" w:space="0" w:color="auto"/>
        <w:bottom w:val="none" w:sz="0" w:space="0" w:color="auto"/>
        <w:right w:val="none" w:sz="0" w:space="0" w:color="auto"/>
      </w:divBdr>
    </w:div>
    <w:div w:id="1470711132">
      <w:bodyDiv w:val="1"/>
      <w:marLeft w:val="0"/>
      <w:marRight w:val="0"/>
      <w:marTop w:val="0"/>
      <w:marBottom w:val="0"/>
      <w:divBdr>
        <w:top w:val="none" w:sz="0" w:space="0" w:color="auto"/>
        <w:left w:val="none" w:sz="0" w:space="0" w:color="auto"/>
        <w:bottom w:val="none" w:sz="0" w:space="0" w:color="auto"/>
        <w:right w:val="none" w:sz="0" w:space="0" w:color="auto"/>
      </w:divBdr>
    </w:div>
    <w:div w:id="1532722039">
      <w:bodyDiv w:val="1"/>
      <w:marLeft w:val="0"/>
      <w:marRight w:val="0"/>
      <w:marTop w:val="0"/>
      <w:marBottom w:val="0"/>
      <w:divBdr>
        <w:top w:val="none" w:sz="0" w:space="0" w:color="auto"/>
        <w:left w:val="none" w:sz="0" w:space="0" w:color="auto"/>
        <w:bottom w:val="none" w:sz="0" w:space="0" w:color="auto"/>
        <w:right w:val="none" w:sz="0" w:space="0" w:color="auto"/>
      </w:divBdr>
    </w:div>
    <w:div w:id="1841892762">
      <w:bodyDiv w:val="1"/>
      <w:marLeft w:val="0"/>
      <w:marRight w:val="0"/>
      <w:marTop w:val="0"/>
      <w:marBottom w:val="0"/>
      <w:divBdr>
        <w:top w:val="none" w:sz="0" w:space="0" w:color="auto"/>
        <w:left w:val="none" w:sz="0" w:space="0" w:color="auto"/>
        <w:bottom w:val="none" w:sz="0" w:space="0" w:color="auto"/>
        <w:right w:val="none" w:sz="0" w:space="0" w:color="auto"/>
      </w:divBdr>
    </w:div>
    <w:div w:id="1868368864">
      <w:bodyDiv w:val="1"/>
      <w:marLeft w:val="0"/>
      <w:marRight w:val="0"/>
      <w:marTop w:val="0"/>
      <w:marBottom w:val="0"/>
      <w:divBdr>
        <w:top w:val="none" w:sz="0" w:space="0" w:color="auto"/>
        <w:left w:val="none" w:sz="0" w:space="0" w:color="auto"/>
        <w:bottom w:val="none" w:sz="0" w:space="0" w:color="auto"/>
        <w:right w:val="none" w:sz="0" w:space="0" w:color="auto"/>
      </w:divBdr>
    </w:div>
    <w:div w:id="1931087364">
      <w:bodyDiv w:val="1"/>
      <w:marLeft w:val="0"/>
      <w:marRight w:val="0"/>
      <w:marTop w:val="0"/>
      <w:marBottom w:val="0"/>
      <w:divBdr>
        <w:top w:val="none" w:sz="0" w:space="0" w:color="auto"/>
        <w:left w:val="none" w:sz="0" w:space="0" w:color="auto"/>
        <w:bottom w:val="none" w:sz="0" w:space="0" w:color="auto"/>
        <w:right w:val="none" w:sz="0" w:space="0" w:color="auto"/>
      </w:divBdr>
    </w:div>
    <w:div w:id="2069188550">
      <w:bodyDiv w:val="1"/>
      <w:marLeft w:val="0"/>
      <w:marRight w:val="0"/>
      <w:marTop w:val="0"/>
      <w:marBottom w:val="0"/>
      <w:divBdr>
        <w:top w:val="none" w:sz="0" w:space="0" w:color="auto"/>
        <w:left w:val="none" w:sz="0" w:space="0" w:color="auto"/>
        <w:bottom w:val="none" w:sz="0" w:space="0" w:color="auto"/>
        <w:right w:val="none" w:sz="0" w:space="0" w:color="auto"/>
      </w:divBdr>
    </w:div>
    <w:div w:id="21224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lenovo-win8</dc:creator>
  <cp:lastModifiedBy>Dawn Gouge</cp:lastModifiedBy>
  <cp:revision>2</cp:revision>
  <dcterms:created xsi:type="dcterms:W3CDTF">2014-07-08T18:25:00Z</dcterms:created>
  <dcterms:modified xsi:type="dcterms:W3CDTF">2014-07-08T18:25:00Z</dcterms:modified>
</cp:coreProperties>
</file>